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F2762AC" w:rsidR="005C2AE3" w:rsidRPr="00172E7B" w:rsidRDefault="004C5C13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Eukaryotic Gene Regulation - Lactase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3415D36E" w:rsidR="00C33961" w:rsidRPr="00172E7B" w:rsidRDefault="00C33961" w:rsidP="004C5C13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4C5C13">
        <w:rPr>
          <w:rFonts w:ascii="Calibri" w:hAnsi="Calibri"/>
          <w:b/>
          <w:bCs/>
          <w:lang w:val="en-CA"/>
        </w:rPr>
        <w:t>eukaryotic gene regulation – lactase interactive 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7965C36C" w14:textId="10956817" w:rsidR="005A49E6" w:rsidRDefault="005A49E6" w:rsidP="005A49E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When </w:t>
      </w:r>
      <w:proofErr w:type="gramStart"/>
      <w:r>
        <w:rPr>
          <w:rFonts w:ascii="Calibri" w:hAnsi="Calibri"/>
          <w:b/>
          <w:bCs/>
          <w:lang w:val="en-CA"/>
        </w:rPr>
        <w:t>is</w:t>
      </w:r>
      <w:proofErr w:type="gramEnd"/>
      <w:r>
        <w:rPr>
          <w:rFonts w:ascii="Calibri" w:hAnsi="Calibri"/>
          <w:b/>
          <w:bCs/>
          <w:lang w:val="en-CA"/>
        </w:rPr>
        <w:t xml:space="preserve"> a gene expressed?</w:t>
      </w:r>
    </w:p>
    <w:p w14:paraId="07DB3833" w14:textId="77777777" w:rsidR="0077298F" w:rsidRDefault="0077298F" w:rsidP="0077298F">
      <w:pPr>
        <w:pStyle w:val="ListParagraph"/>
        <w:rPr>
          <w:rFonts w:ascii="Calibri" w:hAnsi="Calibri"/>
          <w:b/>
          <w:bCs/>
          <w:lang w:val="en-CA"/>
        </w:rPr>
      </w:pPr>
    </w:p>
    <w:p w14:paraId="0007BEFE" w14:textId="77777777" w:rsidR="0077298F" w:rsidRDefault="0077298F" w:rsidP="0077298F">
      <w:pPr>
        <w:pStyle w:val="ListParagraph"/>
        <w:rPr>
          <w:rFonts w:ascii="Calibri" w:hAnsi="Calibri"/>
          <w:b/>
          <w:bCs/>
          <w:lang w:val="en-CA"/>
        </w:rPr>
      </w:pPr>
    </w:p>
    <w:p w14:paraId="4436CE2C" w14:textId="77777777" w:rsidR="0077298F" w:rsidRDefault="0077298F" w:rsidP="0077298F">
      <w:pPr>
        <w:pStyle w:val="ListParagraph"/>
        <w:rPr>
          <w:rFonts w:ascii="Calibri" w:hAnsi="Calibri"/>
          <w:b/>
          <w:bCs/>
          <w:lang w:val="en-CA"/>
        </w:rPr>
      </w:pPr>
    </w:p>
    <w:p w14:paraId="059034CC" w14:textId="77777777" w:rsidR="0077298F" w:rsidRDefault="0077298F" w:rsidP="0077298F">
      <w:pPr>
        <w:pStyle w:val="ListParagraph"/>
        <w:rPr>
          <w:rFonts w:ascii="Calibri" w:hAnsi="Calibri"/>
          <w:b/>
          <w:bCs/>
          <w:lang w:val="en-CA"/>
        </w:rPr>
      </w:pPr>
    </w:p>
    <w:p w14:paraId="38CC2E1C" w14:textId="1B0927B0" w:rsidR="00BC23FC" w:rsidRDefault="00BC23FC" w:rsidP="00BC23FC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is transcription regulated in eukaryotes? </w:t>
      </w:r>
    </w:p>
    <w:p w14:paraId="49443BCA" w14:textId="77777777" w:rsidR="00BC23FC" w:rsidRDefault="00BC23FC" w:rsidP="00BC23FC">
      <w:pPr>
        <w:rPr>
          <w:rFonts w:ascii="Calibri" w:hAnsi="Calibri"/>
          <w:b/>
          <w:bCs/>
          <w:lang w:val="en-CA"/>
        </w:rPr>
      </w:pPr>
    </w:p>
    <w:p w14:paraId="1AE27B7A" w14:textId="77777777" w:rsidR="00BC23FC" w:rsidRDefault="00BC23FC" w:rsidP="00BC23FC">
      <w:pPr>
        <w:rPr>
          <w:rFonts w:ascii="Calibri" w:hAnsi="Calibri"/>
          <w:b/>
          <w:bCs/>
          <w:lang w:val="en-CA"/>
        </w:rPr>
      </w:pPr>
    </w:p>
    <w:p w14:paraId="7DA7AE8A" w14:textId="77777777" w:rsidR="00BC23FC" w:rsidRDefault="00BC23FC" w:rsidP="00BC23FC">
      <w:pPr>
        <w:rPr>
          <w:rFonts w:ascii="Calibri" w:hAnsi="Calibri"/>
          <w:b/>
          <w:bCs/>
          <w:lang w:val="en-CA"/>
        </w:rPr>
      </w:pPr>
    </w:p>
    <w:p w14:paraId="24DFDF51" w14:textId="314C8E6D" w:rsidR="00BC23FC" w:rsidRDefault="00BC23FC" w:rsidP="00BC23FC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do general transcription factors work? </w:t>
      </w:r>
    </w:p>
    <w:p w14:paraId="551B7633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199273BF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1DE38691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4B345277" w14:textId="7B78672F" w:rsidR="00BC23FC" w:rsidRDefault="00BC23FC" w:rsidP="00BC23FC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Explain the function of activators, repressors, and enhancers. </w:t>
      </w:r>
    </w:p>
    <w:p w14:paraId="304C4F35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7A877972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3A4AF869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6928A07F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56A2057F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20B9BF6B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3CAE38B3" w14:textId="1DCE3EF8" w:rsidR="00BC23FC" w:rsidRDefault="00BC23FC" w:rsidP="00BC23FC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alternative splicing? What is its purpose? </w:t>
      </w:r>
    </w:p>
    <w:p w14:paraId="0C526838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5E259AAF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63AC0290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58EB4A18" w14:textId="77777777" w:rsidR="00BC23FC" w:rsidRDefault="00BC23FC" w:rsidP="00BC23FC">
      <w:pPr>
        <w:pStyle w:val="ListParagraph"/>
        <w:rPr>
          <w:rFonts w:ascii="Calibri" w:hAnsi="Calibri"/>
          <w:b/>
          <w:bCs/>
          <w:lang w:val="en-CA"/>
        </w:rPr>
      </w:pPr>
    </w:p>
    <w:p w14:paraId="68360AD6" w14:textId="23BB1F20" w:rsidR="00BC23FC" w:rsidRDefault="00BC23FC" w:rsidP="00BC23FC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is translation regulated in eukaryotes? </w:t>
      </w:r>
    </w:p>
    <w:p w14:paraId="1E4A504B" w14:textId="77777777" w:rsidR="00C5349A" w:rsidRDefault="00C5349A" w:rsidP="00C5349A">
      <w:pPr>
        <w:rPr>
          <w:rFonts w:ascii="Calibri" w:hAnsi="Calibri"/>
          <w:b/>
          <w:bCs/>
          <w:lang w:val="en-CA"/>
        </w:rPr>
      </w:pPr>
    </w:p>
    <w:p w14:paraId="328286F8" w14:textId="77777777" w:rsidR="00C5349A" w:rsidRDefault="00C5349A" w:rsidP="00C5349A">
      <w:pPr>
        <w:rPr>
          <w:rFonts w:ascii="Calibri" w:hAnsi="Calibri"/>
          <w:b/>
          <w:bCs/>
          <w:lang w:val="en-CA"/>
        </w:rPr>
      </w:pPr>
    </w:p>
    <w:p w14:paraId="5480A14C" w14:textId="77777777" w:rsidR="00C5349A" w:rsidRDefault="00C5349A" w:rsidP="00C5349A">
      <w:pPr>
        <w:rPr>
          <w:rFonts w:ascii="Calibri" w:hAnsi="Calibri"/>
          <w:b/>
          <w:bCs/>
          <w:lang w:val="en-CA"/>
        </w:rPr>
      </w:pPr>
    </w:p>
    <w:p w14:paraId="65B8CC34" w14:textId="77777777" w:rsidR="00C5349A" w:rsidRDefault="00C5349A" w:rsidP="00C5349A">
      <w:pPr>
        <w:rPr>
          <w:rFonts w:ascii="Calibri" w:hAnsi="Calibri"/>
          <w:b/>
          <w:bCs/>
          <w:lang w:val="en-CA"/>
        </w:rPr>
      </w:pPr>
    </w:p>
    <w:p w14:paraId="7D7EE0CC" w14:textId="77777777" w:rsidR="00C5349A" w:rsidRDefault="00C5349A" w:rsidP="00C5349A">
      <w:pPr>
        <w:rPr>
          <w:rFonts w:ascii="Calibri" w:hAnsi="Calibri"/>
          <w:b/>
          <w:bCs/>
          <w:lang w:val="en-CA"/>
        </w:rPr>
      </w:pPr>
    </w:p>
    <w:p w14:paraId="0782E042" w14:textId="77777777" w:rsidR="00C5349A" w:rsidRPr="00C5349A" w:rsidRDefault="00C5349A" w:rsidP="00C5349A">
      <w:pPr>
        <w:rPr>
          <w:rFonts w:ascii="Calibri" w:hAnsi="Calibri"/>
          <w:b/>
          <w:bCs/>
          <w:lang w:val="en-CA"/>
        </w:rPr>
      </w:pPr>
    </w:p>
    <w:p w14:paraId="42E1F80D" w14:textId="0BFF6E2F" w:rsidR="00C5349A" w:rsidRDefault="00C5349A" w:rsidP="00C5349A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proteasomes? What do they do?  </w:t>
      </w:r>
    </w:p>
    <w:p w14:paraId="3DC98883" w14:textId="77777777" w:rsid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1ACB7A0D" w14:textId="77777777" w:rsid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0B15F9DA" w14:textId="77777777" w:rsid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761AD10E" w14:textId="77777777" w:rsid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7DD2F773" w14:textId="77777777" w:rsid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216BF03D" w14:textId="77777777" w:rsid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44EC1892" w14:textId="77777777" w:rsidR="00C5349A" w:rsidRPr="00C5349A" w:rsidRDefault="00C5349A" w:rsidP="00C5349A">
      <w:pPr>
        <w:ind w:left="360"/>
        <w:rPr>
          <w:rFonts w:ascii="Calibri" w:hAnsi="Calibri"/>
          <w:b/>
          <w:bCs/>
          <w:lang w:val="en-CA"/>
        </w:rPr>
      </w:pPr>
    </w:p>
    <w:p w14:paraId="6132B872" w14:textId="4A2D0FF2" w:rsidR="00C5349A" w:rsidRDefault="00C5349A" w:rsidP="00C5349A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Describe and explain how the LCT gene is turned off.  </w:t>
      </w:r>
    </w:p>
    <w:p w14:paraId="1AFCDC72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71A1BD47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64E75203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19423BCC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1CFCBA82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268BC5F3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5B35C202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3860B28D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70AE8D4F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736FF17A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288FD72C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313E8495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46711A8D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7C146591" w14:textId="77777777" w:rsidR="00C5349A" w:rsidRDefault="00C5349A" w:rsidP="00C5349A">
      <w:pPr>
        <w:pStyle w:val="ListParagraph"/>
        <w:rPr>
          <w:rFonts w:ascii="Calibri" w:hAnsi="Calibri"/>
          <w:b/>
          <w:bCs/>
          <w:lang w:val="en-CA"/>
        </w:rPr>
      </w:pPr>
    </w:p>
    <w:p w14:paraId="30776CA9" w14:textId="4B8E308D" w:rsidR="00C5349A" w:rsidRDefault="00C5349A" w:rsidP="00C5349A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lactase persistence mutation? </w:t>
      </w:r>
      <w:r w:rsidR="006B6637">
        <w:rPr>
          <w:rFonts w:ascii="Calibri" w:hAnsi="Calibri"/>
          <w:b/>
          <w:bCs/>
          <w:lang w:val="en-CA"/>
        </w:rPr>
        <w:t xml:space="preserve">Where </w:t>
      </w:r>
      <w:proofErr w:type="gramStart"/>
      <w:r w:rsidR="006B6637">
        <w:rPr>
          <w:rFonts w:ascii="Calibri" w:hAnsi="Calibri"/>
          <w:b/>
          <w:bCs/>
          <w:lang w:val="en-CA"/>
        </w:rPr>
        <w:t>is</w:t>
      </w:r>
      <w:proofErr w:type="gramEnd"/>
      <w:r w:rsidR="006B6637">
        <w:rPr>
          <w:rFonts w:ascii="Calibri" w:hAnsi="Calibri"/>
          <w:b/>
          <w:bCs/>
          <w:lang w:val="en-CA"/>
        </w:rPr>
        <w:t xml:space="preserve"> it found?</w:t>
      </w:r>
    </w:p>
    <w:p w14:paraId="6203EC54" w14:textId="77777777" w:rsidR="006B6637" w:rsidRDefault="006B6637" w:rsidP="006B6637">
      <w:pPr>
        <w:rPr>
          <w:rFonts w:ascii="Calibri" w:hAnsi="Calibri"/>
          <w:b/>
          <w:bCs/>
          <w:lang w:val="en-CA"/>
        </w:rPr>
      </w:pPr>
    </w:p>
    <w:p w14:paraId="7A5ED76C" w14:textId="77777777" w:rsidR="006B6637" w:rsidRDefault="006B6637" w:rsidP="006B6637">
      <w:pPr>
        <w:rPr>
          <w:rFonts w:ascii="Calibri" w:hAnsi="Calibri"/>
          <w:b/>
          <w:bCs/>
          <w:lang w:val="en-CA"/>
        </w:rPr>
      </w:pPr>
    </w:p>
    <w:p w14:paraId="237B3DED" w14:textId="77777777" w:rsidR="006B6637" w:rsidRDefault="006B6637" w:rsidP="006B6637">
      <w:pPr>
        <w:rPr>
          <w:rFonts w:ascii="Calibri" w:hAnsi="Calibri"/>
          <w:b/>
          <w:bCs/>
          <w:lang w:val="en-CA"/>
        </w:rPr>
      </w:pPr>
    </w:p>
    <w:p w14:paraId="4A0371F5" w14:textId="77777777" w:rsidR="006B6637" w:rsidRDefault="006B6637" w:rsidP="006B6637">
      <w:pPr>
        <w:rPr>
          <w:rFonts w:ascii="Calibri" w:hAnsi="Calibri"/>
          <w:b/>
          <w:bCs/>
          <w:lang w:val="en-CA"/>
        </w:rPr>
      </w:pPr>
    </w:p>
    <w:p w14:paraId="2CEF92A9" w14:textId="77777777" w:rsidR="005A0CD6" w:rsidRDefault="005A0CD6" w:rsidP="006B6637">
      <w:pPr>
        <w:rPr>
          <w:rFonts w:ascii="Calibri" w:hAnsi="Calibri"/>
          <w:b/>
          <w:bCs/>
          <w:lang w:val="en-CA"/>
        </w:rPr>
      </w:pPr>
    </w:p>
    <w:p w14:paraId="7DDA1729" w14:textId="77777777" w:rsidR="005A0CD6" w:rsidRDefault="005A0CD6" w:rsidP="006B6637">
      <w:pPr>
        <w:rPr>
          <w:rFonts w:ascii="Calibri" w:hAnsi="Calibri"/>
          <w:b/>
          <w:bCs/>
          <w:lang w:val="en-CA"/>
        </w:rPr>
      </w:pPr>
    </w:p>
    <w:p w14:paraId="01379B13" w14:textId="77777777" w:rsidR="006B6637" w:rsidRDefault="006B6637" w:rsidP="006B6637">
      <w:pPr>
        <w:rPr>
          <w:rFonts w:ascii="Calibri" w:hAnsi="Calibri"/>
          <w:b/>
          <w:bCs/>
          <w:lang w:val="en-CA"/>
        </w:rPr>
      </w:pPr>
    </w:p>
    <w:p w14:paraId="4D44DDED" w14:textId="77777777" w:rsidR="006B6637" w:rsidRDefault="006B6637" w:rsidP="006B6637">
      <w:pPr>
        <w:rPr>
          <w:rFonts w:ascii="Calibri" w:hAnsi="Calibri"/>
          <w:b/>
          <w:bCs/>
          <w:lang w:val="en-CA"/>
        </w:rPr>
      </w:pPr>
    </w:p>
    <w:p w14:paraId="6602A583" w14:textId="6359EC00" w:rsidR="006B6637" w:rsidRPr="006B6637" w:rsidRDefault="005A0CD6" w:rsidP="006B6637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two possible mechanisms for lactase persistence? </w:t>
      </w:r>
      <w:bookmarkStart w:id="0" w:name="_GoBack"/>
      <w:bookmarkEnd w:id="0"/>
    </w:p>
    <w:sectPr w:rsidR="006B6637" w:rsidRPr="006B6637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2E38F" w14:textId="77777777" w:rsidR="001113AB" w:rsidRDefault="001113AB" w:rsidP="00145C1B">
      <w:r>
        <w:separator/>
      </w:r>
    </w:p>
  </w:endnote>
  <w:endnote w:type="continuationSeparator" w:id="0">
    <w:p w14:paraId="40EB5C56" w14:textId="77777777" w:rsidR="001113AB" w:rsidRDefault="001113AB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44239" w14:textId="77777777" w:rsidR="001113AB" w:rsidRDefault="001113AB" w:rsidP="00145C1B">
      <w:r>
        <w:separator/>
      </w:r>
    </w:p>
  </w:footnote>
  <w:footnote w:type="continuationSeparator" w:id="0">
    <w:p w14:paraId="7D25D037" w14:textId="77777777" w:rsidR="001113AB" w:rsidRDefault="001113AB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63175"/>
    <w:multiLevelType w:val="hybridMultilevel"/>
    <w:tmpl w:val="6898F748"/>
    <w:lvl w:ilvl="0" w:tplc="CF1E632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E634B8"/>
    <w:multiLevelType w:val="hybridMultilevel"/>
    <w:tmpl w:val="F380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31C48"/>
    <w:multiLevelType w:val="hybridMultilevel"/>
    <w:tmpl w:val="BB5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74389"/>
    <w:multiLevelType w:val="hybridMultilevel"/>
    <w:tmpl w:val="B6288B68"/>
    <w:lvl w:ilvl="0" w:tplc="0E8A06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17"/>
  </w:num>
  <w:num w:numId="4">
    <w:abstractNumId w:val="31"/>
  </w:num>
  <w:num w:numId="5">
    <w:abstractNumId w:val="5"/>
  </w:num>
  <w:num w:numId="6">
    <w:abstractNumId w:val="2"/>
  </w:num>
  <w:num w:numId="7">
    <w:abstractNumId w:val="11"/>
  </w:num>
  <w:num w:numId="8">
    <w:abstractNumId w:val="24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4"/>
  </w:num>
  <w:num w:numId="12">
    <w:abstractNumId w:val="25"/>
  </w:num>
  <w:num w:numId="13">
    <w:abstractNumId w:val="42"/>
  </w:num>
  <w:num w:numId="14">
    <w:abstractNumId w:val="35"/>
  </w:num>
  <w:num w:numId="15">
    <w:abstractNumId w:val="3"/>
  </w:num>
  <w:num w:numId="16">
    <w:abstractNumId w:val="38"/>
  </w:num>
  <w:num w:numId="17">
    <w:abstractNumId w:val="7"/>
  </w:num>
  <w:num w:numId="18">
    <w:abstractNumId w:val="9"/>
  </w:num>
  <w:num w:numId="19">
    <w:abstractNumId w:val="4"/>
  </w:num>
  <w:num w:numId="20">
    <w:abstractNumId w:val="37"/>
  </w:num>
  <w:num w:numId="21">
    <w:abstractNumId w:val="14"/>
  </w:num>
  <w:num w:numId="22">
    <w:abstractNumId w:val="45"/>
  </w:num>
  <w:num w:numId="23">
    <w:abstractNumId w:val="33"/>
  </w:num>
  <w:num w:numId="24">
    <w:abstractNumId w:val="36"/>
  </w:num>
  <w:num w:numId="25">
    <w:abstractNumId w:val="1"/>
  </w:num>
  <w:num w:numId="26">
    <w:abstractNumId w:val="26"/>
  </w:num>
  <w:num w:numId="27">
    <w:abstractNumId w:val="30"/>
  </w:num>
  <w:num w:numId="28">
    <w:abstractNumId w:val="18"/>
  </w:num>
  <w:num w:numId="29">
    <w:abstractNumId w:val="29"/>
  </w:num>
  <w:num w:numId="30">
    <w:abstractNumId w:val="27"/>
  </w:num>
  <w:num w:numId="31">
    <w:abstractNumId w:val="8"/>
  </w:num>
  <w:num w:numId="32">
    <w:abstractNumId w:val="40"/>
  </w:num>
  <w:num w:numId="33">
    <w:abstractNumId w:val="12"/>
  </w:num>
  <w:num w:numId="34">
    <w:abstractNumId w:val="10"/>
  </w:num>
  <w:num w:numId="35">
    <w:abstractNumId w:val="15"/>
  </w:num>
  <w:num w:numId="36">
    <w:abstractNumId w:val="44"/>
  </w:num>
  <w:num w:numId="37">
    <w:abstractNumId w:val="6"/>
  </w:num>
  <w:num w:numId="38">
    <w:abstractNumId w:val="32"/>
  </w:num>
  <w:num w:numId="39">
    <w:abstractNumId w:val="16"/>
  </w:num>
  <w:num w:numId="40">
    <w:abstractNumId w:val="20"/>
  </w:num>
  <w:num w:numId="41">
    <w:abstractNumId w:val="13"/>
  </w:num>
  <w:num w:numId="42">
    <w:abstractNumId w:val="28"/>
  </w:num>
  <w:num w:numId="43">
    <w:abstractNumId w:val="22"/>
  </w:num>
  <w:num w:numId="44">
    <w:abstractNumId w:val="43"/>
  </w:num>
  <w:num w:numId="45">
    <w:abstractNumId w:val="2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113AB"/>
    <w:rsid w:val="00130B16"/>
    <w:rsid w:val="00136FEA"/>
    <w:rsid w:val="00145C1B"/>
    <w:rsid w:val="0016029D"/>
    <w:rsid w:val="0016100E"/>
    <w:rsid w:val="00172E7B"/>
    <w:rsid w:val="001C2C6B"/>
    <w:rsid w:val="001D09A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2F2A83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A4D3F"/>
    <w:rsid w:val="004B2D79"/>
    <w:rsid w:val="004C5C13"/>
    <w:rsid w:val="004D0E11"/>
    <w:rsid w:val="004F256A"/>
    <w:rsid w:val="00503D33"/>
    <w:rsid w:val="005362DA"/>
    <w:rsid w:val="005530DF"/>
    <w:rsid w:val="0056305B"/>
    <w:rsid w:val="00585148"/>
    <w:rsid w:val="00586718"/>
    <w:rsid w:val="005A0CD6"/>
    <w:rsid w:val="005A49E6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7239E"/>
    <w:rsid w:val="00685391"/>
    <w:rsid w:val="006918F5"/>
    <w:rsid w:val="006B6637"/>
    <w:rsid w:val="006C794E"/>
    <w:rsid w:val="006E7BAB"/>
    <w:rsid w:val="00711FDB"/>
    <w:rsid w:val="007254D2"/>
    <w:rsid w:val="00734E0C"/>
    <w:rsid w:val="00753007"/>
    <w:rsid w:val="007651EB"/>
    <w:rsid w:val="00771B5C"/>
    <w:rsid w:val="0077298F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B0E6C"/>
    <w:rsid w:val="009C0313"/>
    <w:rsid w:val="009C4A39"/>
    <w:rsid w:val="00A71778"/>
    <w:rsid w:val="00A90BA0"/>
    <w:rsid w:val="00AB0BAF"/>
    <w:rsid w:val="00AB168A"/>
    <w:rsid w:val="00AC5F96"/>
    <w:rsid w:val="00AD3E82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23FC"/>
    <w:rsid w:val="00BC7A6B"/>
    <w:rsid w:val="00BE0B7A"/>
    <w:rsid w:val="00C04979"/>
    <w:rsid w:val="00C33961"/>
    <w:rsid w:val="00C5349A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0D90"/>
    <w:rsid w:val="00F427FE"/>
    <w:rsid w:val="00F50B1D"/>
    <w:rsid w:val="00F62445"/>
    <w:rsid w:val="00F81CA1"/>
    <w:rsid w:val="00FA3391"/>
    <w:rsid w:val="00FB4F0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2017-06-30T14:57:00Z</cp:lastPrinted>
  <dcterms:created xsi:type="dcterms:W3CDTF">2017-06-30T15:21:00Z</dcterms:created>
  <dcterms:modified xsi:type="dcterms:W3CDTF">2017-06-30T15:21:00Z</dcterms:modified>
</cp:coreProperties>
</file>